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24E2845B" w:rsidR="00784CBF" w:rsidRPr="00A013CC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>ΣΚΗΣΗ ΠΑΝΕΠΙΣΤΗΜΙΟΥ ΠΑΤΡΩΝ</w:t>
            </w:r>
            <w:r w:rsidR="00383C73" w:rsidRPr="00A013CC">
              <w:rPr>
                <w:rFonts w:ascii="Calibri" w:hAnsi="Calibri" w:cs="Calibri"/>
                <w:b/>
                <w:lang w:eastAsia="en-US"/>
              </w:rPr>
              <w:t xml:space="preserve"> AK. ΕΤΩΝ 2022-2023 &amp; 2023-2024</w:t>
            </w:r>
          </w:p>
          <w:p w14:paraId="7E54AA9A" w14:textId="4B76B738" w:rsidR="00634105" w:rsidRPr="00A013CC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34105" w:rsidRPr="00E95E3F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3BFDF305" w:rsidR="00634105" w:rsidRPr="00E95E3F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7524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ΤΜΗΜΑ </w:t>
            </w:r>
            <w:r w:rsidR="003A1F19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ΦΑΡΜΑΚΕΥΤΙΚΗΣ</w:t>
            </w:r>
          </w:p>
        </w:tc>
      </w:tr>
      <w:tr w:rsidR="00784CBF" w:rsidRPr="00B92400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B7524D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7524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B7524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B7524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3863CBAE" w:rsidR="00784CBF" w:rsidRPr="00B7524D" w:rsidRDefault="003A1F19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B7524D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Νικολαρόπουλος Σωτήριος</w:t>
            </w:r>
          </w:p>
        </w:tc>
      </w:tr>
      <w:tr w:rsidR="00634105" w:rsidRPr="0066054B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B7524D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B7524D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4364B903" w:rsidR="00634105" w:rsidRPr="00B7524D" w:rsidRDefault="003A1F19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B7524D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snikolar@upatras.gr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66054B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B7524D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B7524D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7BE935A0" w:rsidR="00634105" w:rsidRPr="00A20EBA" w:rsidRDefault="00037374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09</w:t>
            </w:r>
            <w:r w:rsidR="00FE7D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A20E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Φεβρουαρίου</w:t>
            </w:r>
            <w:r w:rsidR="00784CBF" w:rsidRPr="00A20E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4E0C1E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  <w:p w14:paraId="615F5535" w14:textId="56FC2341" w:rsidR="00A20EBA" w:rsidRPr="00A20EBA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66054B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6B1A0CC2" w:rsidR="00784CBF" w:rsidRDefault="00037374" w:rsidP="00A20EBA">
      <w:pPr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2</w:t>
      </w:r>
      <w:r w:rsidRPr="00037374">
        <w:rPr>
          <w:rFonts w:ascii="Calibri" w:eastAsia="Calibri" w:hAnsi="Calibri"/>
          <w:b/>
          <w:vertAlign w:val="superscript"/>
          <w:lang w:eastAsia="en-US"/>
        </w:rPr>
        <w:t>η</w:t>
      </w:r>
      <w:r>
        <w:rPr>
          <w:rFonts w:ascii="Calibri" w:eastAsia="Calibri" w:hAnsi="Calibri"/>
          <w:b/>
          <w:lang w:eastAsia="en-US"/>
        </w:rPr>
        <w:t xml:space="preserve"> </w:t>
      </w:r>
      <w:r w:rsidR="00E75CBD"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784CBF">
        <w:rPr>
          <w:rFonts w:ascii="Calibri" w:eastAsia="Calibri" w:hAnsi="Calibri"/>
          <w:b/>
          <w:lang w:eastAsia="en-US"/>
        </w:rPr>
        <w:t xml:space="preserve"> </w:t>
      </w:r>
      <w:r w:rsidR="00E75CBD"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784CBF">
        <w:rPr>
          <w:rFonts w:ascii="Calibri" w:eastAsia="Calibri" w:hAnsi="Calibri"/>
          <w:b/>
          <w:lang w:eastAsia="en-US"/>
        </w:rPr>
        <w:t>ΠΡΑΚΤΙΚΗΣ ΑΣΚΗΣΗΣ</w:t>
      </w:r>
      <w:r w:rsidR="00E75CBD"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784CBF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78E085D6" w:rsidR="00634105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ΓΙΑ ΤΟ ΑΚΑΔ. ΕΤΟΣ 202</w:t>
      </w:r>
      <w:r w:rsidR="001C5544">
        <w:rPr>
          <w:rFonts w:ascii="Calibri" w:eastAsia="Calibri" w:hAnsi="Calibri"/>
          <w:b/>
          <w:lang w:eastAsia="en-US"/>
        </w:rPr>
        <w:t>3</w:t>
      </w:r>
      <w:r w:rsidRPr="00784CBF">
        <w:rPr>
          <w:rFonts w:ascii="Calibri" w:eastAsia="Calibri" w:hAnsi="Calibri"/>
          <w:b/>
          <w:lang w:eastAsia="en-US"/>
        </w:rPr>
        <w:t>-202</w:t>
      </w:r>
      <w:r w:rsidR="001C5544">
        <w:rPr>
          <w:rFonts w:ascii="Calibri" w:eastAsia="Calibri" w:hAnsi="Calibri"/>
          <w:b/>
          <w:lang w:eastAsia="en-US"/>
        </w:rPr>
        <w:t>4</w:t>
      </w:r>
    </w:p>
    <w:p w14:paraId="236FF681" w14:textId="77777777" w:rsidR="00967152" w:rsidRPr="00001E64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31DFC33" w14:textId="0E7CB958" w:rsidR="00784CBF" w:rsidRPr="00944A67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01E64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. ετών 2022-2023 &amp; 2023-2024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» με κωδικό MIS 6004520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</w:t>
      </w:r>
      <w:r w:rsidR="00561DB0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΄</w:t>
      </w:r>
      <w:bookmarkStart w:id="0" w:name="_GoBack"/>
      <w:bookmarkEnd w:id="0"/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(ΕΚΤ) και από Εθνικούς Πόρους μέσω του Επιχειρησιακού Προγράμματος «Ανάπτυξη Ανθρώπινου Δυναμικού &amp; Κοινωνική Συνοχή» (ΠΠ 2021-2027)</w:t>
      </w:r>
      <w:r w:rsidRPr="00001E64">
        <w:rPr>
          <w:rFonts w:ascii="Calibri" w:eastAsia="SimSun" w:hAnsi="Calibri" w:cs="Calibri"/>
          <w:sz w:val="22"/>
          <w:szCs w:val="22"/>
          <w:lang w:eastAsia="zh-CN"/>
        </w:rPr>
        <w:t xml:space="preserve">. Στο πλαίσιο αυτού </w:t>
      </w:r>
      <w:r w:rsidR="000030A7">
        <w:rPr>
          <w:rFonts w:ascii="Calibri" w:eastAsia="SimSun" w:hAnsi="Calibri" w:cs="Calibri"/>
          <w:b/>
          <w:bCs/>
          <w:i/>
          <w:iCs/>
          <w:color w:val="FF0000"/>
          <w:sz w:val="22"/>
          <w:szCs w:val="22"/>
          <w:lang w:eastAsia="zh-CN"/>
        </w:rPr>
        <w:t>10</w:t>
      </w:r>
      <w:r w:rsidR="005E1E60" w:rsidRPr="00324C90">
        <w:rPr>
          <w:rFonts w:ascii="Calibri" w:eastAsia="SimSun" w:hAnsi="Calibri" w:cs="Calibri"/>
          <w:b/>
          <w:bCs/>
          <w:i/>
          <w:iCs/>
          <w:color w:val="FF0000"/>
          <w:sz w:val="22"/>
          <w:szCs w:val="22"/>
          <w:lang w:eastAsia="zh-CN"/>
        </w:rPr>
        <w:t xml:space="preserve"> φοιτητές/</w:t>
      </w:r>
      <w:proofErr w:type="spellStart"/>
      <w:r w:rsidR="005E1E60" w:rsidRPr="00324C90">
        <w:rPr>
          <w:rFonts w:ascii="Calibri" w:eastAsia="SimSun" w:hAnsi="Calibri" w:cs="Calibri"/>
          <w:b/>
          <w:bCs/>
          <w:i/>
          <w:iCs/>
          <w:color w:val="FF0000"/>
          <w:sz w:val="22"/>
          <w:szCs w:val="22"/>
          <w:lang w:eastAsia="zh-CN"/>
        </w:rPr>
        <w:t>τριες</w:t>
      </w:r>
      <w:proofErr w:type="spellEnd"/>
      <w:r w:rsidR="005E1E60" w:rsidRPr="00324C90">
        <w:rPr>
          <w:rFonts w:ascii="Calibri" w:eastAsia="SimSun" w:hAnsi="Calibri" w:cs="Calibri"/>
          <w:b/>
          <w:bCs/>
          <w:i/>
          <w:iCs/>
          <w:color w:val="FF0000"/>
          <w:sz w:val="22"/>
          <w:szCs w:val="22"/>
          <w:lang w:eastAsia="zh-CN"/>
        </w:rPr>
        <w:t xml:space="preserve">  </w:t>
      </w:r>
      <w:r w:rsidR="003A1F19" w:rsidRPr="00324C90">
        <w:rPr>
          <w:rFonts w:ascii="Calibri" w:eastAsia="SimSun" w:hAnsi="Calibri" w:cs="Calibri"/>
          <w:b/>
          <w:bCs/>
          <w:i/>
          <w:iCs/>
          <w:color w:val="FF0000"/>
          <w:sz w:val="22"/>
          <w:szCs w:val="22"/>
          <w:lang w:eastAsia="zh-CN"/>
        </w:rPr>
        <w:t>Ε’ έτους (10ο εξάμηνο) και άνω</w:t>
      </w:r>
      <w:r w:rsidRPr="00324C90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Pr="00324C90">
        <w:rPr>
          <w:rFonts w:ascii="Calibri" w:eastAsia="SimSun" w:hAnsi="Calibri" w:cs="Calibri"/>
          <w:sz w:val="22"/>
          <w:szCs w:val="22"/>
          <w:lang w:eastAsia="zh-CN"/>
        </w:rPr>
        <w:t xml:space="preserve">θα έχουν τη δυνατότητα να εργαστούν με πλήρες ωράριο και υποχρεώσεις σε </w:t>
      </w:r>
      <w:r w:rsidR="00DD1691" w:rsidRPr="00324C90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324C90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324C90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324C90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54640A" w:rsidRPr="00944A67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το αντικείμενο </w:t>
      </w:r>
      <w:r w:rsidR="003A1F19" w:rsidRPr="00944A67">
        <w:rPr>
          <w:rFonts w:ascii="Calibri" w:eastAsia="SimSun" w:hAnsi="Calibri" w:cs="Calibri"/>
          <w:i/>
          <w:iCs/>
          <w:sz w:val="22"/>
          <w:szCs w:val="22"/>
          <w:lang w:eastAsia="zh-CN"/>
        </w:rPr>
        <w:t>του Τμήματος</w:t>
      </w:r>
      <w:r w:rsidRPr="00944A67">
        <w:rPr>
          <w:rFonts w:ascii="Calibri" w:eastAsia="SimSun" w:hAnsi="Calibri" w:cs="Calibri"/>
          <w:sz w:val="22"/>
          <w:szCs w:val="22"/>
          <w:lang w:eastAsia="zh-CN"/>
        </w:rPr>
        <w:t xml:space="preserve"> σε </w:t>
      </w:r>
      <w:r w:rsidR="00944A67">
        <w:rPr>
          <w:rFonts w:ascii="Calibri" w:eastAsia="SimSun" w:hAnsi="Calibri" w:cs="Calibri"/>
          <w:sz w:val="22"/>
          <w:szCs w:val="22"/>
          <w:lang w:eastAsia="zh-CN"/>
        </w:rPr>
        <w:t>Π</w:t>
      </w:r>
      <w:r w:rsidRPr="00944A67">
        <w:rPr>
          <w:rFonts w:ascii="Calibri" w:eastAsia="SimSun" w:hAnsi="Calibri" w:cs="Calibri"/>
          <w:sz w:val="22"/>
          <w:szCs w:val="22"/>
          <w:lang w:eastAsia="zh-CN"/>
        </w:rPr>
        <w:t>ανελλήνια κλίμακα.</w:t>
      </w:r>
    </w:p>
    <w:p w14:paraId="1041E2B3" w14:textId="1452D0A4" w:rsidR="00944A67" w:rsidRDefault="00784CBF" w:rsidP="00944A67">
      <w:pPr>
        <w:rPr>
          <w:rFonts w:ascii="Calibri" w:eastAsia="SimSun" w:hAnsi="Calibri" w:cs="Calibri"/>
          <w:sz w:val="22"/>
          <w:szCs w:val="22"/>
          <w:lang w:eastAsia="zh-CN"/>
        </w:rPr>
      </w:pPr>
      <w:r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3A1F19">
        <w:rPr>
          <w:rFonts w:ascii="Calibri" w:eastAsia="SimSun" w:hAnsi="Calibri" w:cs="Calibri"/>
          <w:sz w:val="22"/>
          <w:szCs w:val="22"/>
          <w:lang w:eastAsia="zh-CN"/>
        </w:rPr>
        <w:t>τρεις</w:t>
      </w:r>
      <w:r w:rsidRPr="00E51EEB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συνεχόμενους μήνες</w:t>
      </w:r>
      <w:r w:rsidR="00944A6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8E1057">
        <w:rPr>
          <w:rFonts w:ascii="Calibri" w:eastAsia="SimSun" w:hAnsi="Calibri" w:cs="Calibri"/>
          <w:sz w:val="22"/>
          <w:szCs w:val="22"/>
          <w:lang w:eastAsia="zh-CN"/>
        </w:rPr>
        <w:t>εντός του χρονικού διαστήματος που εμφανίζεται κατωτέρω</w:t>
      </w:r>
      <w:r w:rsidRPr="00E51EEB">
        <w:rPr>
          <w:rFonts w:ascii="Calibri" w:eastAsia="SimSun" w:hAnsi="Calibri" w:cs="Calibri"/>
          <w:sz w:val="22"/>
          <w:szCs w:val="22"/>
          <w:lang w:eastAsia="zh-CN"/>
        </w:rPr>
        <w:t>:</w:t>
      </w:r>
    </w:p>
    <w:p w14:paraId="78DD7498" w14:textId="4916F1AA" w:rsidR="00A20EBA" w:rsidRPr="00E51EEB" w:rsidRDefault="00E45277" w:rsidP="00944A67">
      <w:pPr>
        <w:spacing w:after="120"/>
        <w:jc w:val="both"/>
        <w:rPr>
          <w:rFonts w:ascii="Calibri" w:eastAsia="SimSun" w:hAnsi="Calibri" w:cs="Calibri"/>
          <w:b/>
          <w:bCs/>
          <w:color w:val="FF0000"/>
          <w:sz w:val="22"/>
          <w:szCs w:val="22"/>
          <w:lang w:eastAsia="zh-CN"/>
        </w:rPr>
      </w:pPr>
      <w:r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E51EEB" w14:paraId="540CC4B3" w14:textId="77777777" w:rsidTr="00944A67">
        <w:trPr>
          <w:jc w:val="center"/>
        </w:trPr>
        <w:tc>
          <w:tcPr>
            <w:tcW w:w="5665" w:type="dxa"/>
          </w:tcPr>
          <w:p w14:paraId="2104D826" w14:textId="79F4881F" w:rsidR="00784CBF" w:rsidRPr="00E51EEB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1" w:name="_Hlk121479003"/>
            <w:r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  <w:vAlign w:val="center"/>
          </w:tcPr>
          <w:p w14:paraId="51E4DD5B" w14:textId="1F1D2ADE" w:rsidR="00784CBF" w:rsidRPr="00944A67" w:rsidRDefault="001304FF" w:rsidP="00944A67">
            <w:pPr>
              <w:spacing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944A6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1-</w:t>
            </w:r>
            <w:r w:rsidR="003A1F19" w:rsidRPr="00944A6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04</w:t>
            </w:r>
            <w:r w:rsidRPr="00944A6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-2024</w:t>
            </w:r>
          </w:p>
        </w:tc>
      </w:tr>
      <w:tr w:rsidR="00784CBF" w:rsidRPr="00784CBF" w14:paraId="24D5C5DA" w14:textId="77777777" w:rsidTr="00944A67">
        <w:trPr>
          <w:jc w:val="center"/>
        </w:trPr>
        <w:tc>
          <w:tcPr>
            <w:tcW w:w="5665" w:type="dxa"/>
          </w:tcPr>
          <w:p w14:paraId="08E2DC4D" w14:textId="45713503" w:rsidR="00784CBF" w:rsidRPr="00E51EEB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  <w:vAlign w:val="center"/>
          </w:tcPr>
          <w:p w14:paraId="022A1E37" w14:textId="70343D36" w:rsidR="00784CBF" w:rsidRPr="00944A67" w:rsidRDefault="001304FF" w:rsidP="00944A67">
            <w:pPr>
              <w:spacing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944A6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30-</w:t>
            </w:r>
            <w:r w:rsidR="003A1F19" w:rsidRPr="00944A6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06</w:t>
            </w:r>
            <w:r w:rsidRPr="00944A6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-2024</w:t>
            </w:r>
          </w:p>
        </w:tc>
      </w:tr>
      <w:bookmarkEnd w:id="1"/>
    </w:tbl>
    <w:p w14:paraId="777718C2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77777777" w:rsidR="00E51EEB" w:rsidRPr="00B803A8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803A8">
        <w:rPr>
          <w:rFonts w:ascii="Calibri" w:eastAsia="SimSun" w:hAnsi="Calibri" w:cs="Calibri"/>
          <w:sz w:val="22"/>
          <w:szCs w:val="22"/>
          <w:lang w:eastAsia="zh-CN"/>
        </w:rPr>
        <w:t>Προβλέπεται μηνιαία αμοιβή 280€ (συμπεριλαμβανομένων των νόμιμων κρατήσεων και ασφαλιστικών εισφορών).</w:t>
      </w:r>
    </w:p>
    <w:p w14:paraId="71036894" w14:textId="57B7E32B" w:rsidR="00E51EEB" w:rsidRPr="00B803A8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B803A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</w:t>
      </w:r>
      <w:r w:rsidRPr="00B803A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 βαθμό συγγένειας εξ’ αίματος ή εξ’ αγχιστείας.</w:t>
      </w:r>
    </w:p>
    <w:p w14:paraId="7807574C" w14:textId="1BCB9623" w:rsidR="00603B91" w:rsidRDefault="00784CBF" w:rsidP="00784CBF">
      <w:pPr>
        <w:spacing w:after="120"/>
        <w:jc w:val="both"/>
        <w:rPr>
          <w:rFonts w:ascii="Calibri" w:eastAsia="SimSun" w:hAnsi="Calibri" w:cs="Calibri"/>
          <w:u w:val="single"/>
          <w:lang w:eastAsia="zh-CN"/>
        </w:rPr>
      </w:pPr>
      <w:r w:rsidRPr="008E1057">
        <w:rPr>
          <w:rFonts w:ascii="Calibri" w:eastAsia="SimSun" w:hAnsi="Calibri" w:cs="Calibri"/>
          <w:u w:val="single"/>
          <w:lang w:eastAsia="zh-CN"/>
        </w:rPr>
        <w:t xml:space="preserve">Η προθεσμία υποβολής αιτήσεων συμμετοχής είναι από: </w:t>
      </w:r>
      <w:r w:rsidR="00037374">
        <w:rPr>
          <w:rFonts w:ascii="Calibri" w:eastAsia="SimSun" w:hAnsi="Calibri" w:cs="Calibri"/>
          <w:b/>
          <w:bCs/>
          <w:u w:val="single"/>
          <w:lang w:eastAsia="zh-CN"/>
        </w:rPr>
        <w:t>09</w:t>
      </w:r>
      <w:r w:rsidR="001C5544" w:rsidRPr="008E1057">
        <w:rPr>
          <w:rFonts w:ascii="Calibri" w:eastAsia="SimSun" w:hAnsi="Calibri" w:cs="Calibri"/>
          <w:b/>
          <w:bCs/>
          <w:u w:val="single"/>
          <w:lang w:eastAsia="zh-CN"/>
        </w:rPr>
        <w:t>/</w:t>
      </w:r>
      <w:r w:rsidR="006F2C5F" w:rsidRPr="008E1057">
        <w:rPr>
          <w:rFonts w:ascii="Calibri" w:eastAsia="SimSun" w:hAnsi="Calibri" w:cs="Calibri"/>
          <w:b/>
          <w:bCs/>
          <w:u w:val="single"/>
          <w:lang w:eastAsia="zh-CN"/>
        </w:rPr>
        <w:t>0</w:t>
      </w:r>
      <w:r w:rsidR="00037374">
        <w:rPr>
          <w:rFonts w:ascii="Calibri" w:eastAsia="SimSun" w:hAnsi="Calibri" w:cs="Calibri"/>
          <w:b/>
          <w:bCs/>
          <w:u w:val="single"/>
          <w:lang w:eastAsia="zh-CN"/>
        </w:rPr>
        <w:t>2</w:t>
      </w:r>
      <w:r w:rsidR="001C5544" w:rsidRPr="008E1057">
        <w:rPr>
          <w:rFonts w:ascii="Calibri" w:eastAsia="SimSun" w:hAnsi="Calibri" w:cs="Calibri"/>
          <w:b/>
          <w:bCs/>
          <w:u w:val="single"/>
          <w:lang w:eastAsia="zh-CN"/>
        </w:rPr>
        <w:t>/202</w:t>
      </w:r>
      <w:r w:rsidR="006F2C5F" w:rsidRPr="008E1057">
        <w:rPr>
          <w:rFonts w:ascii="Calibri" w:eastAsia="SimSun" w:hAnsi="Calibri" w:cs="Calibri"/>
          <w:b/>
          <w:bCs/>
          <w:u w:val="single"/>
          <w:lang w:eastAsia="zh-CN"/>
        </w:rPr>
        <w:t>4</w:t>
      </w:r>
      <w:r w:rsidRPr="008E1057">
        <w:rPr>
          <w:rFonts w:ascii="Calibri" w:eastAsia="SimSun" w:hAnsi="Calibri" w:cs="Calibri"/>
          <w:b/>
          <w:bCs/>
          <w:u w:val="single"/>
          <w:lang w:eastAsia="zh-CN"/>
        </w:rPr>
        <w:t xml:space="preserve"> έως </w:t>
      </w:r>
      <w:r w:rsidR="00037374">
        <w:rPr>
          <w:rFonts w:ascii="Calibri" w:eastAsia="SimSun" w:hAnsi="Calibri" w:cs="Calibri"/>
          <w:b/>
          <w:bCs/>
          <w:u w:val="single"/>
          <w:lang w:eastAsia="zh-CN"/>
        </w:rPr>
        <w:t>19</w:t>
      </w:r>
      <w:r w:rsidR="001C5544" w:rsidRPr="008E1057">
        <w:rPr>
          <w:rFonts w:ascii="Calibri" w:eastAsia="SimSun" w:hAnsi="Calibri" w:cs="Calibri"/>
          <w:b/>
          <w:bCs/>
          <w:u w:val="single"/>
          <w:lang w:eastAsia="zh-CN"/>
        </w:rPr>
        <w:t>/</w:t>
      </w:r>
      <w:r w:rsidR="006F2C5F" w:rsidRPr="008E1057">
        <w:rPr>
          <w:rFonts w:ascii="Calibri" w:eastAsia="SimSun" w:hAnsi="Calibri" w:cs="Calibri"/>
          <w:b/>
          <w:bCs/>
          <w:u w:val="single"/>
          <w:lang w:eastAsia="zh-CN"/>
        </w:rPr>
        <w:t>0</w:t>
      </w:r>
      <w:r w:rsidR="001C5544" w:rsidRPr="008E1057">
        <w:rPr>
          <w:rFonts w:ascii="Calibri" w:eastAsia="SimSun" w:hAnsi="Calibri" w:cs="Calibri"/>
          <w:b/>
          <w:bCs/>
          <w:u w:val="single"/>
          <w:lang w:eastAsia="zh-CN"/>
        </w:rPr>
        <w:t>2/202</w:t>
      </w:r>
      <w:r w:rsidR="006F2C5F" w:rsidRPr="008E1057">
        <w:rPr>
          <w:rFonts w:ascii="Calibri" w:eastAsia="SimSun" w:hAnsi="Calibri" w:cs="Calibri"/>
          <w:b/>
          <w:bCs/>
          <w:u w:val="single"/>
          <w:lang w:eastAsia="zh-CN"/>
        </w:rPr>
        <w:t>4</w:t>
      </w:r>
      <w:r w:rsidRPr="008E1057">
        <w:rPr>
          <w:rFonts w:ascii="Calibri" w:eastAsia="SimSun" w:hAnsi="Calibri" w:cs="Calibri"/>
          <w:b/>
          <w:bCs/>
          <w:u w:val="single"/>
          <w:lang w:eastAsia="zh-CN"/>
        </w:rPr>
        <w:t xml:space="preserve"> και ώρα </w:t>
      </w:r>
      <w:r w:rsidR="001C5544" w:rsidRPr="008E1057">
        <w:rPr>
          <w:rFonts w:ascii="Calibri" w:eastAsia="SimSun" w:hAnsi="Calibri" w:cs="Calibri"/>
          <w:b/>
          <w:bCs/>
          <w:u w:val="single"/>
          <w:lang w:eastAsia="zh-CN"/>
        </w:rPr>
        <w:t>1</w:t>
      </w:r>
      <w:r w:rsidR="00037374">
        <w:rPr>
          <w:rFonts w:ascii="Calibri" w:eastAsia="SimSun" w:hAnsi="Calibri" w:cs="Calibri"/>
          <w:b/>
          <w:bCs/>
          <w:u w:val="single"/>
          <w:lang w:eastAsia="zh-CN"/>
        </w:rPr>
        <w:t>0</w:t>
      </w:r>
      <w:r w:rsidR="001C5544" w:rsidRPr="008E1057">
        <w:rPr>
          <w:rFonts w:ascii="Calibri" w:eastAsia="SimSun" w:hAnsi="Calibri" w:cs="Calibri"/>
          <w:b/>
          <w:bCs/>
          <w:u w:val="single"/>
          <w:lang w:eastAsia="zh-CN"/>
        </w:rPr>
        <w:t>:00</w:t>
      </w:r>
      <w:r w:rsidR="00E51EEB" w:rsidRPr="008E1057">
        <w:rPr>
          <w:rFonts w:ascii="Calibri" w:eastAsia="SimSun" w:hAnsi="Calibri" w:cs="Calibri"/>
          <w:b/>
          <w:bCs/>
          <w:u w:val="single"/>
          <w:lang w:eastAsia="zh-CN"/>
        </w:rPr>
        <w:t xml:space="preserve"> </w:t>
      </w:r>
      <w:r w:rsidR="00037374">
        <w:rPr>
          <w:rFonts w:ascii="Calibri" w:eastAsia="SimSun" w:hAnsi="Calibri" w:cs="Calibri"/>
          <w:b/>
          <w:bCs/>
          <w:u w:val="single"/>
          <w:lang w:eastAsia="zh-CN"/>
        </w:rPr>
        <w:t>π.</w:t>
      </w:r>
      <w:r w:rsidR="00E51EEB" w:rsidRPr="008E1057">
        <w:rPr>
          <w:rFonts w:ascii="Calibri" w:eastAsia="SimSun" w:hAnsi="Calibri" w:cs="Calibri"/>
          <w:b/>
          <w:bCs/>
          <w:u w:val="single"/>
          <w:lang w:eastAsia="zh-CN"/>
        </w:rPr>
        <w:t>μ.</w:t>
      </w:r>
      <w:r w:rsidR="00603B91" w:rsidRPr="008E1057">
        <w:rPr>
          <w:rFonts w:ascii="Calibri" w:eastAsia="SimSun" w:hAnsi="Calibri" w:cs="Calibri"/>
          <w:b/>
          <w:bCs/>
          <w:u w:val="single"/>
          <w:lang w:eastAsia="zh-CN"/>
        </w:rPr>
        <w:t xml:space="preserve"> (εκπρόθεσμες αιτήσεις θα απορρίπτονται)</w:t>
      </w:r>
      <w:r w:rsidRPr="008E1057">
        <w:rPr>
          <w:rFonts w:ascii="Calibri" w:eastAsia="SimSun" w:hAnsi="Calibri" w:cs="Calibri"/>
          <w:u w:val="single"/>
          <w:lang w:eastAsia="zh-CN"/>
        </w:rPr>
        <w:t xml:space="preserve">. </w:t>
      </w:r>
      <w:r w:rsidR="00603B91" w:rsidRPr="008E1057">
        <w:rPr>
          <w:rFonts w:ascii="Calibri" w:eastAsia="SimSun" w:hAnsi="Calibri" w:cs="Calibri"/>
          <w:u w:val="single"/>
          <w:lang w:eastAsia="zh-CN"/>
        </w:rPr>
        <w:t xml:space="preserve"> </w:t>
      </w:r>
    </w:p>
    <w:p w14:paraId="77F309B5" w14:textId="77777777" w:rsidR="008E1057" w:rsidRPr="008E1057" w:rsidRDefault="008E1057" w:rsidP="00784CBF">
      <w:pPr>
        <w:spacing w:after="120"/>
        <w:jc w:val="both"/>
        <w:rPr>
          <w:rFonts w:ascii="Calibri" w:eastAsia="SimSun" w:hAnsi="Calibri" w:cs="Calibri"/>
          <w:u w:val="single"/>
          <w:lang w:eastAsia="zh-CN"/>
        </w:rPr>
      </w:pPr>
    </w:p>
    <w:p w14:paraId="08CFBE00" w14:textId="1E45A534" w:rsidR="00784CBF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77403C93" w14:textId="77777777" w:rsidR="008E1057" w:rsidRPr="00784CBF" w:rsidRDefault="008E1057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26C1AB" w14:textId="77777777" w:rsidR="008E1057" w:rsidRDefault="008E1057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11F174BB" w14:textId="77777777" w:rsidR="008E1057" w:rsidRDefault="008E1057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5D8810CD" w14:textId="52E0B7A1" w:rsidR="00784CBF" w:rsidRDefault="00784CBF" w:rsidP="008E1057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</w:t>
      </w:r>
      <w:r w:rsidRPr="00944A67">
        <w:rPr>
          <w:rFonts w:ascii="Calibri" w:eastAsia="SimSun" w:hAnsi="Calibri" w:cs="Calibri"/>
          <w:sz w:val="22"/>
          <w:szCs w:val="22"/>
          <w:lang w:eastAsia="zh-CN"/>
        </w:rPr>
        <w:t xml:space="preserve">Τμήματος </w:t>
      </w:r>
      <w:r w:rsidR="003A1F19">
        <w:rPr>
          <w:rFonts w:ascii="Calibri" w:eastAsia="SimSun" w:hAnsi="Calibri" w:cs="Calibri"/>
          <w:sz w:val="22"/>
          <w:szCs w:val="22"/>
          <w:lang w:eastAsia="zh-CN"/>
        </w:rPr>
        <w:t>Φαρμακευτικής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αποτελείται από τους κάτωθι: </w:t>
      </w:r>
    </w:p>
    <w:p w14:paraId="6321A002" w14:textId="77777777" w:rsidR="00D42B06" w:rsidRPr="00784CBF" w:rsidRDefault="00D42B06" w:rsidP="008E1057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44E7027" w14:textId="0867F356" w:rsidR="003A1F19" w:rsidRPr="003A1F19" w:rsidRDefault="003A1F19" w:rsidP="008E1057">
      <w:pPr>
        <w:pStyle w:val="a4"/>
        <w:numPr>
          <w:ilvl w:val="0"/>
          <w:numId w:val="12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proofErr w:type="spellStart"/>
      <w:r w:rsidRPr="003A1F19">
        <w:rPr>
          <w:rFonts w:ascii="Calibri" w:eastAsia="SimSun" w:hAnsi="Calibri" w:cs="Calibri"/>
          <w:sz w:val="22"/>
          <w:szCs w:val="22"/>
          <w:lang w:eastAsia="zh-CN"/>
        </w:rPr>
        <w:t>Νικολαρόπουλο</w:t>
      </w:r>
      <w:proofErr w:type="spellEnd"/>
      <w:r w:rsidRPr="003A1F19">
        <w:rPr>
          <w:rFonts w:ascii="Calibri" w:eastAsia="SimSun" w:hAnsi="Calibri" w:cs="Calibri"/>
          <w:sz w:val="22"/>
          <w:szCs w:val="22"/>
          <w:lang w:eastAsia="zh-CN"/>
        </w:rPr>
        <w:t xml:space="preserve"> Σωτήριο, μέλος Δ.Ε</w:t>
      </w:r>
      <w:r w:rsidR="00D42B06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Pr="003A1F19">
        <w:rPr>
          <w:rFonts w:ascii="Calibri" w:eastAsia="SimSun" w:hAnsi="Calibri" w:cs="Calibri"/>
          <w:sz w:val="22"/>
          <w:szCs w:val="22"/>
          <w:lang w:eastAsia="zh-CN"/>
        </w:rPr>
        <w:t>Π. (Πρόεδρος)</w:t>
      </w:r>
    </w:p>
    <w:p w14:paraId="103169A7" w14:textId="635D2BD8" w:rsidR="003A1F19" w:rsidRPr="00944A67" w:rsidRDefault="003A1F19" w:rsidP="003A1F19">
      <w:pPr>
        <w:pStyle w:val="a4"/>
        <w:numPr>
          <w:ilvl w:val="0"/>
          <w:numId w:val="12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A1F19">
        <w:rPr>
          <w:rFonts w:ascii="Calibri" w:eastAsia="SimSun" w:hAnsi="Calibri" w:cs="Calibri"/>
          <w:sz w:val="22"/>
          <w:szCs w:val="22"/>
          <w:lang w:eastAsia="zh-CN"/>
        </w:rPr>
        <w:t>Φουστέρη Εμμανουήλ, μέλος Δ</w:t>
      </w:r>
      <w:r w:rsidRPr="00944A67">
        <w:rPr>
          <w:rFonts w:ascii="Calibri" w:eastAsia="SimSun" w:hAnsi="Calibri" w:cs="Calibri"/>
          <w:sz w:val="22"/>
          <w:szCs w:val="22"/>
          <w:lang w:eastAsia="zh-CN"/>
        </w:rPr>
        <w:t>.Ε</w:t>
      </w:r>
      <w:r w:rsidR="00D42B06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Pr="00944A67">
        <w:rPr>
          <w:rFonts w:ascii="Calibri" w:eastAsia="SimSun" w:hAnsi="Calibri" w:cs="Calibri"/>
          <w:sz w:val="22"/>
          <w:szCs w:val="22"/>
          <w:lang w:eastAsia="zh-CN"/>
        </w:rPr>
        <w:t>Π. (Μέλος)</w:t>
      </w:r>
    </w:p>
    <w:p w14:paraId="52AEEB35" w14:textId="49ABEAD8" w:rsidR="003A1F19" w:rsidRPr="00944A67" w:rsidRDefault="003A1F19" w:rsidP="003A1F19">
      <w:pPr>
        <w:pStyle w:val="a4"/>
        <w:numPr>
          <w:ilvl w:val="0"/>
          <w:numId w:val="12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944A67">
        <w:rPr>
          <w:rFonts w:ascii="Calibri" w:eastAsia="SimSun" w:hAnsi="Calibri" w:cs="Calibri"/>
          <w:sz w:val="22"/>
          <w:szCs w:val="22"/>
          <w:lang w:eastAsia="zh-CN"/>
        </w:rPr>
        <w:t>Τοπούζη Σταύρο, μέλος Δ.Ε</w:t>
      </w:r>
      <w:r w:rsidR="00D42B06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Pr="00944A67">
        <w:rPr>
          <w:rFonts w:ascii="Calibri" w:eastAsia="SimSun" w:hAnsi="Calibri" w:cs="Calibri"/>
          <w:sz w:val="22"/>
          <w:szCs w:val="22"/>
          <w:lang w:eastAsia="zh-CN"/>
        </w:rPr>
        <w:t>Π. (Μέλος)</w:t>
      </w:r>
    </w:p>
    <w:p w14:paraId="19E99A43" w14:textId="16F3DB93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F0BC8FB" w14:textId="358FE95A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F6BE0" w:rsidRPr="00967152" w14:paraId="5AF62DB5" w14:textId="77777777" w:rsidTr="00D42B06">
        <w:tc>
          <w:tcPr>
            <w:tcW w:w="1413" w:type="dxa"/>
            <w:vAlign w:val="center"/>
          </w:tcPr>
          <w:p w14:paraId="56F59B91" w14:textId="6AC28A0C" w:rsidR="00FF6BE0" w:rsidRPr="00D42B06" w:rsidRDefault="00037374" w:rsidP="00D42B06">
            <w:pPr>
              <w:spacing w:after="120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09</w:t>
            </w:r>
            <w:r w:rsidR="001C5544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="006F2C5F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="001C5544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="006F2C5F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3" w:type="dxa"/>
            <w:vAlign w:val="center"/>
          </w:tcPr>
          <w:p w14:paraId="275DF7BF" w14:textId="21E7D8C7" w:rsidR="00FF6BE0" w:rsidRPr="00967152" w:rsidRDefault="00FF6BE0" w:rsidP="00D42B06">
            <w:pPr>
              <w:spacing w:after="120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F3172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ανακοίνωσης</w:t>
            </w:r>
          </w:p>
        </w:tc>
      </w:tr>
      <w:tr w:rsidR="00FF6BE0" w:rsidRPr="00967152" w14:paraId="1AA84F18" w14:textId="77777777" w:rsidTr="00D42B06">
        <w:tc>
          <w:tcPr>
            <w:tcW w:w="1413" w:type="dxa"/>
            <w:vAlign w:val="center"/>
          </w:tcPr>
          <w:p w14:paraId="314451FF" w14:textId="2334BA4C" w:rsidR="00FF6BE0" w:rsidRPr="00D42B06" w:rsidRDefault="00037374" w:rsidP="00D42B06">
            <w:pPr>
              <w:spacing w:after="120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19</w:t>
            </w:r>
            <w:r w:rsidR="001C5544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="006F2C5F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</w:t>
            </w:r>
            <w:r w:rsidR="001C5544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2-202</w:t>
            </w:r>
            <w:r w:rsidR="006F2C5F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, ώρα 10</w:t>
            </w:r>
            <w:r w:rsidR="001304FF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:00</w:t>
            </w:r>
            <w:r w:rsidR="00E51EEB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π.</w:t>
            </w:r>
            <w:r w:rsidR="00E51EEB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μ.</w:t>
            </w:r>
          </w:p>
        </w:tc>
        <w:tc>
          <w:tcPr>
            <w:tcW w:w="6883" w:type="dxa"/>
            <w:vAlign w:val="center"/>
          </w:tcPr>
          <w:p w14:paraId="250A63ED" w14:textId="77777777" w:rsidR="00FF6BE0" w:rsidRPr="00967152" w:rsidRDefault="00FF6BE0" w:rsidP="00D42B06">
            <w:pPr>
              <w:spacing w:after="120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967152" w14:paraId="1E61F479" w14:textId="77777777" w:rsidTr="00D42B06">
        <w:tc>
          <w:tcPr>
            <w:tcW w:w="1413" w:type="dxa"/>
            <w:vAlign w:val="center"/>
          </w:tcPr>
          <w:p w14:paraId="45EF16F2" w14:textId="48DBC998" w:rsidR="00FF6BE0" w:rsidRPr="00D42B06" w:rsidRDefault="00037374" w:rsidP="00D42B06">
            <w:pPr>
              <w:spacing w:after="120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21</w:t>
            </w:r>
            <w:r w:rsidR="001304FF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="006F2C5F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</w:t>
            </w:r>
            <w:r w:rsidR="001304FF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2-202</w:t>
            </w:r>
            <w:r w:rsidR="006F2C5F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3" w:type="dxa"/>
            <w:vAlign w:val="center"/>
          </w:tcPr>
          <w:p w14:paraId="005029D8" w14:textId="77777777" w:rsidR="00FF6BE0" w:rsidRPr="00967152" w:rsidRDefault="00FF6BE0" w:rsidP="00D42B06">
            <w:pPr>
              <w:spacing w:after="120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</w:t>
            </w:r>
            <w:proofErr w:type="spellStart"/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ών</w:t>
            </w:r>
            <w:proofErr w:type="spellEnd"/>
          </w:p>
        </w:tc>
      </w:tr>
      <w:tr w:rsidR="00FF6BE0" w:rsidRPr="00967152" w14:paraId="6DCBAECD" w14:textId="77777777" w:rsidTr="00D42B06">
        <w:tc>
          <w:tcPr>
            <w:tcW w:w="1413" w:type="dxa"/>
            <w:vAlign w:val="center"/>
          </w:tcPr>
          <w:p w14:paraId="2EEC97DB" w14:textId="5A28CB5F" w:rsidR="00FF6BE0" w:rsidRPr="00D42B06" w:rsidRDefault="001C5544" w:rsidP="00D42B06">
            <w:pPr>
              <w:spacing w:after="120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1-</w:t>
            </w:r>
            <w:r w:rsidR="006F2C5F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  <w:r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="006F2C5F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3" w:type="dxa"/>
            <w:vAlign w:val="center"/>
          </w:tcPr>
          <w:p w14:paraId="458A82E0" w14:textId="6702C317" w:rsidR="00FF6BE0" w:rsidRPr="00967152" w:rsidRDefault="00FF6BE0" w:rsidP="00D42B06">
            <w:pPr>
              <w:spacing w:after="120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967152" w14:paraId="7ABD475E" w14:textId="77777777" w:rsidTr="00D42B06">
        <w:tc>
          <w:tcPr>
            <w:tcW w:w="1413" w:type="dxa"/>
            <w:vAlign w:val="center"/>
          </w:tcPr>
          <w:p w14:paraId="39FDF019" w14:textId="0028B130" w:rsidR="00FF6BE0" w:rsidRPr="00787FCA" w:rsidRDefault="001C5544" w:rsidP="00D42B06">
            <w:pPr>
              <w:spacing w:after="120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30-</w:t>
            </w:r>
            <w:r w:rsidR="00601068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6F2C5F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6</w:t>
            </w:r>
            <w:r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="00787FCA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3" w:type="dxa"/>
            <w:vAlign w:val="center"/>
          </w:tcPr>
          <w:p w14:paraId="5DF0D236" w14:textId="6337D2F5" w:rsidR="00FF6BE0" w:rsidRPr="00967152" w:rsidRDefault="00FF6BE0" w:rsidP="00D42B06">
            <w:pPr>
              <w:spacing w:after="120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5E1F96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3"/>
          <w:szCs w:val="23"/>
          <w:u w:val="single"/>
          <w:lang w:eastAsia="zh-CN"/>
        </w:rPr>
      </w:pPr>
      <w:r w:rsidRPr="005E1F96">
        <w:rPr>
          <w:rFonts w:asciiTheme="minorHAnsi" w:eastAsia="SimSun" w:hAnsiTheme="minorHAnsi" w:cstheme="minorHAns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3B592651" w:rsidR="00784CBF" w:rsidRPr="005E1F96" w:rsidRDefault="00784CBF" w:rsidP="005D1C0E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5E1F9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5E1F96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5E1F96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mail</w:t>
      </w:r>
      <w:proofErr w:type="spellEnd"/>
      <w:r w:rsidRPr="005E1F9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στη Γραμματεία του Τμήματος </w:t>
      </w:r>
      <w:r w:rsidR="001B664F" w:rsidRPr="005E1F96">
        <w:rPr>
          <w:rFonts w:asciiTheme="minorHAnsi" w:hAnsiTheme="minorHAnsi" w:cstheme="minorHAnsi"/>
          <w:sz w:val="22"/>
          <w:szCs w:val="22"/>
        </w:rPr>
        <w:t>(</w:t>
      </w:r>
      <w:hyperlink r:id="rId10" w:history="1">
        <w:r w:rsidR="005D1C0E" w:rsidRPr="009D21E4">
          <w:rPr>
            <w:rStyle w:val="-"/>
            <w:rFonts w:asciiTheme="minorHAnsi" w:hAnsiTheme="minorHAnsi" w:cstheme="minorHAnsi"/>
            <w:sz w:val="22"/>
            <w:szCs w:val="22"/>
          </w:rPr>
          <w:t>pharminf@upatras.gr</w:t>
        </w:r>
      </w:hyperlink>
      <w:r w:rsidR="005D1C0E" w:rsidRPr="005E1F96">
        <w:rPr>
          <w:rFonts w:asciiTheme="minorHAnsi" w:hAnsiTheme="minorHAnsi" w:cstheme="minorHAnsi"/>
          <w:sz w:val="22"/>
          <w:szCs w:val="22"/>
        </w:rPr>
        <w:t>)</w:t>
      </w:r>
      <w:r w:rsidR="005D1C0E">
        <w:rPr>
          <w:rFonts w:asciiTheme="minorHAnsi" w:hAnsiTheme="minorHAnsi" w:cstheme="minorHAnsi"/>
          <w:sz w:val="22"/>
          <w:szCs w:val="22"/>
        </w:rPr>
        <w:t xml:space="preserve"> </w:t>
      </w:r>
      <w:r w:rsidR="001B664F" w:rsidRPr="005E1F96">
        <w:rPr>
          <w:rFonts w:asciiTheme="minorHAnsi" w:hAnsiTheme="minorHAnsi" w:cstheme="minorHAnsi"/>
          <w:sz w:val="22"/>
          <w:szCs w:val="22"/>
        </w:rPr>
        <w:t>και θέμα «</w:t>
      </w:r>
      <w:r w:rsidR="001B664F" w:rsidRPr="005D1C0E">
        <w:rPr>
          <w:rFonts w:asciiTheme="minorHAnsi" w:hAnsiTheme="minorHAnsi" w:cstheme="minorHAnsi"/>
          <w:b/>
          <w:bCs/>
          <w:sz w:val="22"/>
          <w:szCs w:val="22"/>
        </w:rPr>
        <w:t>Αίτηση για την Πρακτική Άσκηση</w:t>
      </w:r>
      <w:r w:rsidR="001B664F" w:rsidRPr="005E1F96">
        <w:rPr>
          <w:rFonts w:asciiTheme="minorHAnsi" w:hAnsiTheme="minorHAnsi" w:cstheme="minorHAnsi"/>
          <w:sz w:val="22"/>
          <w:szCs w:val="22"/>
        </w:rPr>
        <w:t>»</w:t>
      </w:r>
      <w:r w:rsidRPr="005E1F9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:</w:t>
      </w:r>
    </w:p>
    <w:p w14:paraId="783FC5CA" w14:textId="77777777" w:rsidR="006867F5" w:rsidRPr="006867F5" w:rsidRDefault="00784CBF" w:rsidP="005D1C0E">
      <w:pPr>
        <w:pStyle w:val="a4"/>
        <w:numPr>
          <w:ilvl w:val="0"/>
          <w:numId w:val="11"/>
        </w:numPr>
        <w:spacing w:before="0" w:beforeAutospacing="0" w:after="0" w:afterAutospacing="0"/>
        <w:ind w:left="284" w:hanging="284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5E1F96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Αίτηση Συμμετοχής Φοιτητή</w:t>
      </w:r>
      <w:r w:rsidRPr="005E1F9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5E1F9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1304FF" w:rsidRPr="005E1F96">
        <w:rPr>
          <w:rFonts w:asciiTheme="minorHAnsi" w:hAnsiTheme="minorHAnsi" w:cstheme="minorHAnsi"/>
          <w:sz w:val="22"/>
          <w:szCs w:val="22"/>
        </w:rPr>
        <w:t>«ΑΙΤΗΣΗ</w:t>
      </w:r>
      <w:r w:rsidR="00CA2BE8" w:rsidRPr="005E1F96">
        <w:rPr>
          <w:rFonts w:asciiTheme="minorHAnsi" w:hAnsiTheme="minorHAnsi" w:cstheme="minorHAnsi"/>
          <w:sz w:val="22"/>
          <w:szCs w:val="22"/>
        </w:rPr>
        <w:t xml:space="preserve"> </w:t>
      </w:r>
      <w:r w:rsidR="001304FF" w:rsidRPr="005E1F96">
        <w:rPr>
          <w:rFonts w:asciiTheme="minorHAnsi" w:hAnsiTheme="minorHAnsi" w:cstheme="minorHAnsi"/>
          <w:sz w:val="22"/>
          <w:szCs w:val="22"/>
        </w:rPr>
        <w:t>_Πρακτική_202</w:t>
      </w:r>
      <w:r w:rsidR="000706C7" w:rsidRPr="005E1F96">
        <w:rPr>
          <w:rFonts w:asciiTheme="minorHAnsi" w:hAnsiTheme="minorHAnsi" w:cstheme="minorHAnsi"/>
          <w:sz w:val="22"/>
          <w:szCs w:val="22"/>
        </w:rPr>
        <w:t>3</w:t>
      </w:r>
      <w:r w:rsidR="001304FF" w:rsidRPr="005E1F96">
        <w:rPr>
          <w:rFonts w:asciiTheme="minorHAnsi" w:hAnsiTheme="minorHAnsi" w:cstheme="minorHAnsi"/>
          <w:sz w:val="22"/>
          <w:szCs w:val="22"/>
        </w:rPr>
        <w:t>_202</w:t>
      </w:r>
      <w:r w:rsidR="000706C7" w:rsidRPr="005E1F96">
        <w:rPr>
          <w:rFonts w:asciiTheme="minorHAnsi" w:hAnsiTheme="minorHAnsi" w:cstheme="minorHAnsi"/>
          <w:sz w:val="22"/>
          <w:szCs w:val="22"/>
        </w:rPr>
        <w:t>4</w:t>
      </w:r>
      <w:r w:rsidR="001304FF" w:rsidRPr="005E1F96">
        <w:rPr>
          <w:rFonts w:asciiTheme="minorHAnsi" w:hAnsiTheme="minorHAnsi" w:cstheme="minorHAnsi"/>
          <w:sz w:val="22"/>
          <w:szCs w:val="22"/>
        </w:rPr>
        <w:t xml:space="preserve">.pdf» στην ιστοσελίδα του Τμήματος: </w:t>
      </w:r>
    </w:p>
    <w:p w14:paraId="7059CF26" w14:textId="2881A0E7" w:rsidR="006867F5" w:rsidRPr="006867F5" w:rsidRDefault="001304FF" w:rsidP="006867F5">
      <w:pPr>
        <w:pStyle w:val="a4"/>
        <w:spacing w:before="0" w:beforeAutospacing="0" w:after="0" w:afterAutospacing="0"/>
        <w:ind w:left="284"/>
        <w:rPr>
          <w:rFonts w:asciiTheme="minorHAnsi" w:hAnsiTheme="minorHAnsi" w:cstheme="minorHAnsi"/>
          <w:sz w:val="22"/>
          <w:szCs w:val="22"/>
          <w:lang w:val="en-US"/>
        </w:rPr>
      </w:pPr>
      <w:r w:rsidRPr="006867F5">
        <w:rPr>
          <w:rFonts w:asciiTheme="minorHAnsi" w:hAnsiTheme="minorHAnsi" w:cstheme="minorHAnsi"/>
          <w:sz w:val="22"/>
          <w:szCs w:val="22"/>
          <w:lang w:val="en-US"/>
        </w:rPr>
        <w:t>http://www</w:t>
      </w:r>
      <w:r w:rsidR="0073229A" w:rsidRPr="006867F5">
        <w:rPr>
          <w:rFonts w:asciiTheme="minorHAnsi" w:hAnsiTheme="minorHAnsi" w:cstheme="minorHAnsi"/>
          <w:sz w:val="22"/>
          <w:szCs w:val="22"/>
          <w:lang w:val="en-US"/>
        </w:rPr>
        <w:t>. pharmacy.upatras.g</w:t>
      </w:r>
      <w:r w:rsidRPr="006867F5">
        <w:rPr>
          <w:rFonts w:asciiTheme="minorHAnsi" w:hAnsiTheme="minorHAnsi" w:cstheme="minorHAnsi"/>
          <w:sz w:val="22"/>
          <w:szCs w:val="22"/>
          <w:lang w:val="en-US"/>
        </w:rPr>
        <w:t>r</w:t>
      </w:r>
      <w:r w:rsidR="006867F5" w:rsidRPr="006867F5"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14:paraId="7E635122" w14:textId="0ADB2C8B" w:rsidR="007C7819" w:rsidRPr="005E1F96" w:rsidRDefault="00784CBF" w:rsidP="005D1C0E">
      <w:pPr>
        <w:pStyle w:val="a4"/>
        <w:numPr>
          <w:ilvl w:val="0"/>
          <w:numId w:val="11"/>
        </w:numPr>
        <w:spacing w:before="0" w:beforeAutospacing="0" w:after="0" w:afterAutospacing="0"/>
        <w:ind w:left="284" w:hanging="284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5E1F96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5E1F96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3A1F19" w:rsidRPr="005E1F96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θα δοθεί εσωτερικά</w:t>
      </w:r>
    </w:p>
    <w:p w14:paraId="37F9D559" w14:textId="77777777" w:rsidR="001534F2" w:rsidRPr="005E1F96" w:rsidRDefault="001534F2" w:rsidP="0045550F">
      <w:pPr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</w:p>
    <w:p w14:paraId="07666C4F" w14:textId="2620DDCB" w:rsidR="00784CBF" w:rsidRPr="009B6220" w:rsidRDefault="00784CBF" w:rsidP="0045550F">
      <w:pPr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9B6220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ΚΡΙΤΗΡΙΑ ΕΠΙΛΟΓΗΣ</w:t>
      </w:r>
    </w:p>
    <w:p w14:paraId="55E97DBA" w14:textId="77777777" w:rsidR="00001E64" w:rsidRPr="00655D22" w:rsidRDefault="00001E64" w:rsidP="00001E64">
      <w:pPr>
        <w:spacing w:after="160"/>
        <w:jc w:val="both"/>
        <w:rPr>
          <w:rFonts w:ascii="Calibri" w:eastAsia="SimSun" w:hAnsi="Calibri" w:cs="Calibri"/>
          <w:b/>
          <w:bCs/>
          <w:sz w:val="23"/>
          <w:szCs w:val="23"/>
          <w:highlight w:val="yellow"/>
          <w:u w:val="single"/>
          <w:lang w:eastAsia="zh-CN"/>
        </w:rPr>
      </w:pPr>
    </w:p>
    <w:p w14:paraId="3A295CB8" w14:textId="696DB49C" w:rsidR="0073229A" w:rsidRPr="0073229A" w:rsidRDefault="0073229A" w:rsidP="0073229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02D6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1.</w:t>
      </w:r>
      <w:r w:rsidR="006867F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Pr="0073229A">
        <w:rPr>
          <w:rFonts w:asciiTheme="minorHAnsi" w:eastAsia="SimSun" w:hAnsiTheme="minorHAnsi" w:cstheme="minorHAnsi"/>
          <w:sz w:val="22"/>
          <w:szCs w:val="22"/>
          <w:lang w:eastAsia="zh-CN"/>
        </w:rPr>
        <w:t>Συνολικός αριθμός μαθημάτων στα οποία έχει εξετασθεί επιτυχώς ο φοιτητής μετά και από τα αποτελέσματα της εξεταστικής περιόδου του Σεπτεμβρίου</w:t>
      </w:r>
      <w:r w:rsidR="006867F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2023.</w:t>
      </w:r>
      <w:r w:rsidRPr="0073229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(ποσοστό βαρύτητας 50%)</w:t>
      </w:r>
    </w:p>
    <w:p w14:paraId="5FD6DC34" w14:textId="7ABA6B9F" w:rsidR="0073229A" w:rsidRPr="0073229A" w:rsidRDefault="0073229A" w:rsidP="0073229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02D6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2.</w:t>
      </w:r>
      <w:r w:rsidR="006867F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Pr="0073229A">
        <w:rPr>
          <w:rFonts w:asciiTheme="minorHAnsi" w:eastAsia="SimSun" w:hAnsiTheme="minorHAnsi" w:cstheme="minorHAnsi"/>
          <w:sz w:val="22"/>
          <w:szCs w:val="22"/>
          <w:lang w:eastAsia="zh-CN"/>
        </w:rPr>
        <w:t>Μέσος Όρος Βαθμολογίας μαθημάτων (ποσοστό βαρύτητας 50%)</w:t>
      </w:r>
    </w:p>
    <w:p w14:paraId="50CA9D2B" w14:textId="77777777" w:rsidR="0073229A" w:rsidRPr="0073229A" w:rsidRDefault="0073229A" w:rsidP="0073229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79B05225" w14:textId="6D5F8735" w:rsidR="0073229A" w:rsidRDefault="0073229A" w:rsidP="0073229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73229A">
        <w:rPr>
          <w:rFonts w:asciiTheme="minorHAnsi" w:eastAsia="SimSun" w:hAnsiTheme="minorHAnsi" w:cstheme="minorHAnsi"/>
          <w:sz w:val="22"/>
          <w:szCs w:val="22"/>
          <w:lang w:eastAsia="zh-CN"/>
        </w:rPr>
        <w:t>Σε περίπτωση ισοβαθμίας επιλέγεται ο φοιτητής που έχει εξετασθεί επιτυχώς στα περισσότερα μαθήματα μετά και από τα αποτελέσματα της εξεταστικής περιόδου Σεπτεμβρίου</w:t>
      </w:r>
      <w:r w:rsidR="00D02D6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2023.</w:t>
      </w:r>
    </w:p>
    <w:p w14:paraId="78B2CEF4" w14:textId="0DBB802C" w:rsidR="001304FF" w:rsidRPr="00001E64" w:rsidRDefault="001304FF" w:rsidP="00001E64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</w:p>
    <w:p w14:paraId="5E669F5B" w14:textId="6365CF53" w:rsidR="00A15A56" w:rsidRPr="00A15A56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A15A56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6622E36C" w14:textId="656F0F97" w:rsidR="00784CBF" w:rsidRPr="00D02D60" w:rsidRDefault="00A15A56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D02D60">
        <w:rPr>
          <w:rFonts w:asciiTheme="minorHAnsi" w:eastAsia="SimSun" w:hAnsiTheme="minorHAnsi" w:cstheme="minorHAnsi"/>
          <w:sz w:val="22"/>
          <w:szCs w:val="22"/>
          <w:lang w:eastAsia="zh-CN"/>
        </w:rPr>
        <w:t>Ο</w:t>
      </w:r>
      <w:r w:rsidR="00A20EBA" w:rsidRPr="00D02D60">
        <w:rPr>
          <w:rFonts w:asciiTheme="minorHAnsi" w:eastAsia="SimSun" w:hAnsiTheme="minorHAnsi" w:cstheme="minorHAnsi"/>
          <w:sz w:val="22"/>
          <w:szCs w:val="22"/>
          <w:lang w:eastAsia="zh-CN"/>
        </w:rPr>
        <w:t>ι ενστάσεις υποβάλλονται μέσα σε διάστημα 5 ημερών από</w:t>
      </w:r>
      <w:r w:rsidR="00F31720" w:rsidRPr="00D02D6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την επομένη της ανάρτησης των προσωρινών αποτελεσμάτων</w:t>
      </w:r>
      <w:r w:rsidR="001304FF" w:rsidRPr="00D02D6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F76FCB" w:rsidRPr="00D02D6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στην ιστοσελίδα </w:t>
      </w:r>
      <w:r w:rsidR="00F76FCB" w:rsidRPr="00D02D60">
        <w:rPr>
          <w:rFonts w:asciiTheme="minorHAnsi" w:hAnsiTheme="minorHAnsi" w:cstheme="minorHAnsi"/>
          <w:sz w:val="22"/>
          <w:szCs w:val="22"/>
        </w:rPr>
        <w:t xml:space="preserve">του Γραφείου Πρακτικής Άσκησης </w:t>
      </w:r>
      <w:r w:rsidR="001304FF" w:rsidRPr="00D02D60">
        <w:rPr>
          <w:rFonts w:asciiTheme="minorHAnsi" w:hAnsiTheme="minorHAnsi" w:cstheme="minorHAnsi"/>
          <w:sz w:val="22"/>
          <w:szCs w:val="22"/>
        </w:rPr>
        <w:t>και στην ιστοσελίδα του Τμήματος, ηλεκτρονικά στη Γραμματεία του Τμήματος, λαμβάνουν αριθμό πρωτοκόλλου και εξετάζονται από την Επιτροπή Ενστάσεων Πρακτικής, η οποία έχει ορισθεί από το Τμήμα.</w:t>
      </w:r>
    </w:p>
    <w:p w14:paraId="376D2ED4" w14:textId="4CC06B58" w:rsidR="00E66EAA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02D60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 w:rsidRPr="00D02D60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D02D60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1EFBE1FF" w14:textId="2E39493C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926D48D" w14:textId="77777777" w:rsidR="00D02D60" w:rsidRDefault="00D02D60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</w:p>
    <w:p w14:paraId="2584D330" w14:textId="77777777" w:rsidR="00D02D60" w:rsidRDefault="00D02D60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</w:p>
    <w:p w14:paraId="4019B99F" w14:textId="51B4F0C0" w:rsidR="00784CBF" w:rsidRPr="00FC17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6FD3C571" w:rsidR="00784CBF" w:rsidRPr="001304FF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Προγράμματος: </w:t>
      </w:r>
      <w:hyperlink r:id="rId11" w:history="1">
        <w:r w:rsidRPr="001304FF">
          <w:rPr>
            <w:rStyle w:val="-"/>
            <w:rFonts w:asciiTheme="minorHAnsi" w:eastAsia="SimSun" w:hAnsiTheme="minorHAnsi" w:cstheme="minorHAnsi"/>
            <w:sz w:val="20"/>
            <w:szCs w:val="20"/>
            <w:lang w:eastAsia="zh-CN"/>
          </w:rPr>
          <w:t>http://praktiki.upatras.gr/</w:t>
        </w:r>
      </w:hyperlink>
    </w:p>
    <w:p w14:paraId="3B7E90CA" w14:textId="793EA4F9" w:rsidR="00F76FCB" w:rsidRPr="00F76FCB" w:rsidRDefault="00784CBF" w:rsidP="00F76FCB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 του Τμήματος:</w:t>
      </w:r>
      <w:r w:rsidR="00BD210A"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hyperlink w:history="1">
        <w:r w:rsidR="00F76FCB" w:rsidRPr="00F87858">
          <w:rPr>
            <w:rStyle w:val="-"/>
            <w:rFonts w:asciiTheme="minorHAnsi" w:hAnsiTheme="minorHAnsi" w:cstheme="minorHAnsi"/>
            <w:sz w:val="20"/>
            <w:szCs w:val="20"/>
          </w:rPr>
          <w:t>http://www.</w:t>
        </w:r>
        <w:r w:rsidR="00F76FCB" w:rsidRPr="00F87858">
          <w:rPr>
            <w:rStyle w:val="-"/>
            <w:sz w:val="20"/>
            <w:szCs w:val="20"/>
          </w:rPr>
          <w:t xml:space="preserve"> pharmacy.upa</w:t>
        </w:r>
        <w:r w:rsidR="00F76FCB" w:rsidRPr="00D02D60">
          <w:rPr>
            <w:rStyle w:val="-"/>
            <w:sz w:val="20"/>
            <w:szCs w:val="20"/>
          </w:rPr>
          <w:t>tras.gr</w:t>
        </w:r>
      </w:hyperlink>
    </w:p>
    <w:p w14:paraId="68C4893F" w14:textId="0A62E656" w:rsidR="00784CBF" w:rsidRPr="001304FF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>και θα τοιχοκολληθεί</w:t>
      </w:r>
      <w:r w:rsidR="00CB1D53"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στη Γραμματεία του Τμήματος</w:t>
      </w:r>
    </w:p>
    <w:p w14:paraId="57F0D786" w14:textId="77777777" w:rsidR="001304F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6FC16926" w14:textId="77777777" w:rsidR="001304F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28B95FF7" w14:textId="0319559D" w:rsidR="001304FF" w:rsidRPr="00D02D60" w:rsidRDefault="0054640A" w:rsidP="000706C7">
      <w:pPr>
        <w:spacing w:before="240"/>
        <w:jc w:val="center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D02D60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O</w:t>
      </w:r>
      <w:r w:rsidR="001304FF" w:rsidRPr="00D02D60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Επιστημονικά Υπεύθυν</w:t>
      </w:r>
      <w:r w:rsidR="00D02D60">
        <w:rPr>
          <w:rFonts w:ascii="Calibri" w:eastAsia="SimSun" w:hAnsi="Calibri" w:cs="Calibri"/>
          <w:b/>
          <w:bCs/>
          <w:sz w:val="22"/>
          <w:szCs w:val="22"/>
          <w:lang w:eastAsia="zh-CN"/>
        </w:rPr>
        <w:t>ος</w:t>
      </w:r>
      <w:r w:rsidR="001304FF" w:rsidRPr="00D02D60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της Πρακτικής Άσκησης</w:t>
      </w:r>
      <w:r w:rsidR="001304FF" w:rsidRPr="00D02D60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  <w:t xml:space="preserve">του Τμήματος </w:t>
      </w:r>
      <w:r w:rsidR="00F76FCB" w:rsidRPr="00D02D60">
        <w:rPr>
          <w:rFonts w:ascii="Calibri" w:eastAsia="SimSun" w:hAnsi="Calibri" w:cs="Calibri"/>
          <w:b/>
          <w:bCs/>
          <w:sz w:val="22"/>
          <w:szCs w:val="22"/>
          <w:lang w:eastAsia="zh-CN"/>
        </w:rPr>
        <w:t>Φαρμακευτικής</w:t>
      </w:r>
    </w:p>
    <w:p w14:paraId="5A3AE02F" w14:textId="77777777" w:rsidR="00D02D60" w:rsidRPr="00D02D60" w:rsidRDefault="00D02D60" w:rsidP="000706C7">
      <w:pPr>
        <w:spacing w:before="240"/>
        <w:jc w:val="center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1D56F001" w14:textId="2F902A0D" w:rsidR="00F76FCB" w:rsidRPr="00D02D60" w:rsidRDefault="00F76FCB" w:rsidP="000706C7">
      <w:pPr>
        <w:spacing w:before="240"/>
        <w:jc w:val="center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D02D60">
        <w:rPr>
          <w:rFonts w:ascii="Calibri" w:eastAsia="SimSun" w:hAnsi="Calibri" w:cs="Calibri"/>
          <w:b/>
          <w:bCs/>
          <w:sz w:val="22"/>
          <w:szCs w:val="22"/>
          <w:lang w:eastAsia="zh-CN"/>
        </w:rPr>
        <w:t>Σωτήριος Νικολαρόπουλος</w:t>
      </w:r>
    </w:p>
    <w:p w14:paraId="176D9BDC" w14:textId="7009D76D" w:rsidR="001304FF" w:rsidRPr="001304FF" w:rsidRDefault="00D02D60" w:rsidP="00D02D60">
      <w:pPr>
        <w:pStyle w:val="a4"/>
        <w:spacing w:before="0" w:beforeAutospacing="0" w:after="0" w:afterAutospacing="0"/>
        <w:ind w:left="2160" w:firstLine="720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              </w:t>
      </w:r>
      <w:r w:rsidR="001304FF" w:rsidRPr="00D02D60">
        <w:rPr>
          <w:rFonts w:ascii="Calibri" w:eastAsia="SimSun" w:hAnsi="Calibri" w:cs="Calibri"/>
          <w:b/>
          <w:bCs/>
          <w:sz w:val="22"/>
          <w:szCs w:val="22"/>
          <w:lang w:eastAsia="zh-CN"/>
        </w:rPr>
        <w:t>Καθηγ</w:t>
      </w:r>
      <w:r w:rsidR="00F76FCB" w:rsidRPr="00D02D60">
        <w:rPr>
          <w:rFonts w:ascii="Calibri" w:eastAsia="SimSun" w:hAnsi="Calibri" w:cs="Calibri"/>
          <w:b/>
          <w:bCs/>
          <w:sz w:val="22"/>
          <w:szCs w:val="22"/>
          <w:lang w:eastAsia="zh-CN"/>
        </w:rPr>
        <w:t>ητής</w:t>
      </w:r>
    </w:p>
    <w:p w14:paraId="0D35AE1B" w14:textId="5857F13A" w:rsidR="001304FF" w:rsidRPr="001304FF" w:rsidRDefault="001304FF" w:rsidP="001304FF">
      <w:pPr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1304FF" w:rsidRPr="001304FF" w:rsidSect="004214F2">
      <w:footerReference w:type="default" r:id="rId12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E0974" w14:textId="77777777" w:rsidR="004214F2" w:rsidRDefault="004214F2" w:rsidP="00D36D17">
      <w:r>
        <w:separator/>
      </w:r>
    </w:p>
  </w:endnote>
  <w:endnote w:type="continuationSeparator" w:id="0">
    <w:p w14:paraId="2693F934" w14:textId="77777777" w:rsidR="004214F2" w:rsidRDefault="004214F2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72EFCAC" w:rsidR="00D36D17" w:rsidRDefault="000706C7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0A134665" wp14:editId="3DC845EA">
                <wp:extent cx="2950845" cy="280670"/>
                <wp:effectExtent l="0" t="0" r="1905" b="5080"/>
                <wp:docPr id="273910225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0845" cy="280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BFE18" w14:textId="77777777" w:rsidR="004214F2" w:rsidRDefault="004214F2" w:rsidP="00D36D17">
      <w:r>
        <w:separator/>
      </w:r>
    </w:p>
  </w:footnote>
  <w:footnote w:type="continuationSeparator" w:id="0">
    <w:p w14:paraId="0D16C398" w14:textId="77777777" w:rsidR="004214F2" w:rsidRDefault="004214F2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D647C"/>
    <w:multiLevelType w:val="hybridMultilevel"/>
    <w:tmpl w:val="6804D1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63"/>
    <w:rsid w:val="00001E64"/>
    <w:rsid w:val="000030A7"/>
    <w:rsid w:val="0003291C"/>
    <w:rsid w:val="00037374"/>
    <w:rsid w:val="00043261"/>
    <w:rsid w:val="00052206"/>
    <w:rsid w:val="0006165A"/>
    <w:rsid w:val="000706C7"/>
    <w:rsid w:val="00076387"/>
    <w:rsid w:val="00090C32"/>
    <w:rsid w:val="000A6AA9"/>
    <w:rsid w:val="000B20CA"/>
    <w:rsid w:val="000C7362"/>
    <w:rsid w:val="000D7ADC"/>
    <w:rsid w:val="000F40D6"/>
    <w:rsid w:val="00102139"/>
    <w:rsid w:val="001304FF"/>
    <w:rsid w:val="00151B19"/>
    <w:rsid w:val="001534F2"/>
    <w:rsid w:val="00186E2E"/>
    <w:rsid w:val="001A6D0C"/>
    <w:rsid w:val="001B664F"/>
    <w:rsid w:val="001B7177"/>
    <w:rsid w:val="001C5544"/>
    <w:rsid w:val="001C717B"/>
    <w:rsid w:val="001F0AAB"/>
    <w:rsid w:val="001F0E38"/>
    <w:rsid w:val="001F7A2E"/>
    <w:rsid w:val="00201083"/>
    <w:rsid w:val="0022603E"/>
    <w:rsid w:val="002517DA"/>
    <w:rsid w:val="002659E6"/>
    <w:rsid w:val="00273F26"/>
    <w:rsid w:val="00287DDA"/>
    <w:rsid w:val="0029697E"/>
    <w:rsid w:val="002B4817"/>
    <w:rsid w:val="002E1A66"/>
    <w:rsid w:val="00300326"/>
    <w:rsid w:val="00313DDB"/>
    <w:rsid w:val="00323A04"/>
    <w:rsid w:val="00324C90"/>
    <w:rsid w:val="00346DFC"/>
    <w:rsid w:val="00366348"/>
    <w:rsid w:val="00383C73"/>
    <w:rsid w:val="003A1F19"/>
    <w:rsid w:val="003A38AF"/>
    <w:rsid w:val="003E23CA"/>
    <w:rsid w:val="003E7D85"/>
    <w:rsid w:val="003F1A84"/>
    <w:rsid w:val="004123F7"/>
    <w:rsid w:val="004214F2"/>
    <w:rsid w:val="00422C3C"/>
    <w:rsid w:val="00425CDA"/>
    <w:rsid w:val="0045550F"/>
    <w:rsid w:val="00496EA4"/>
    <w:rsid w:val="004B09E9"/>
    <w:rsid w:val="004B4130"/>
    <w:rsid w:val="004B7015"/>
    <w:rsid w:val="004C0268"/>
    <w:rsid w:val="004C4311"/>
    <w:rsid w:val="004D4222"/>
    <w:rsid w:val="004E0C1E"/>
    <w:rsid w:val="004E5487"/>
    <w:rsid w:val="004F0483"/>
    <w:rsid w:val="004F70D3"/>
    <w:rsid w:val="005004C8"/>
    <w:rsid w:val="00501DC6"/>
    <w:rsid w:val="00502604"/>
    <w:rsid w:val="00515BAC"/>
    <w:rsid w:val="00525A92"/>
    <w:rsid w:val="00533A60"/>
    <w:rsid w:val="0054640A"/>
    <w:rsid w:val="00555753"/>
    <w:rsid w:val="00557E83"/>
    <w:rsid w:val="00561DB0"/>
    <w:rsid w:val="00564080"/>
    <w:rsid w:val="005679E7"/>
    <w:rsid w:val="00582082"/>
    <w:rsid w:val="00590E0C"/>
    <w:rsid w:val="005A455C"/>
    <w:rsid w:val="005A64C1"/>
    <w:rsid w:val="005B36EA"/>
    <w:rsid w:val="005B6E81"/>
    <w:rsid w:val="005C083E"/>
    <w:rsid w:val="005C5FEC"/>
    <w:rsid w:val="005C7B08"/>
    <w:rsid w:val="005D1C0E"/>
    <w:rsid w:val="005D2283"/>
    <w:rsid w:val="005E1E60"/>
    <w:rsid w:val="005E1F96"/>
    <w:rsid w:val="00601068"/>
    <w:rsid w:val="006019F2"/>
    <w:rsid w:val="00603B91"/>
    <w:rsid w:val="0062183C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867F5"/>
    <w:rsid w:val="006A6F6C"/>
    <w:rsid w:val="006B5E55"/>
    <w:rsid w:val="006C07B9"/>
    <w:rsid w:val="006C218E"/>
    <w:rsid w:val="006F154F"/>
    <w:rsid w:val="006F2C5F"/>
    <w:rsid w:val="006F599F"/>
    <w:rsid w:val="007304EA"/>
    <w:rsid w:val="0073229A"/>
    <w:rsid w:val="00782056"/>
    <w:rsid w:val="00784CBF"/>
    <w:rsid w:val="00787FCA"/>
    <w:rsid w:val="00791CC2"/>
    <w:rsid w:val="00791F66"/>
    <w:rsid w:val="007946FE"/>
    <w:rsid w:val="007C7819"/>
    <w:rsid w:val="007E58AE"/>
    <w:rsid w:val="00803463"/>
    <w:rsid w:val="00804114"/>
    <w:rsid w:val="0080452F"/>
    <w:rsid w:val="00856643"/>
    <w:rsid w:val="00875ED0"/>
    <w:rsid w:val="00883816"/>
    <w:rsid w:val="008A036B"/>
    <w:rsid w:val="008D1C82"/>
    <w:rsid w:val="008E1057"/>
    <w:rsid w:val="008E6CE4"/>
    <w:rsid w:val="009033BB"/>
    <w:rsid w:val="00914B72"/>
    <w:rsid w:val="00940EA7"/>
    <w:rsid w:val="00944A67"/>
    <w:rsid w:val="00945B52"/>
    <w:rsid w:val="009462FC"/>
    <w:rsid w:val="0095206F"/>
    <w:rsid w:val="00961382"/>
    <w:rsid w:val="00961F17"/>
    <w:rsid w:val="00967152"/>
    <w:rsid w:val="00984BBA"/>
    <w:rsid w:val="009A454E"/>
    <w:rsid w:val="009B6220"/>
    <w:rsid w:val="009D3F71"/>
    <w:rsid w:val="00A013CC"/>
    <w:rsid w:val="00A01B07"/>
    <w:rsid w:val="00A1429C"/>
    <w:rsid w:val="00A15A56"/>
    <w:rsid w:val="00A16584"/>
    <w:rsid w:val="00A1733E"/>
    <w:rsid w:val="00A20EBA"/>
    <w:rsid w:val="00A649C7"/>
    <w:rsid w:val="00AA583F"/>
    <w:rsid w:val="00AA6C37"/>
    <w:rsid w:val="00AD2E0C"/>
    <w:rsid w:val="00AE4D56"/>
    <w:rsid w:val="00AE566B"/>
    <w:rsid w:val="00AF08FE"/>
    <w:rsid w:val="00B007D2"/>
    <w:rsid w:val="00B02299"/>
    <w:rsid w:val="00B4500E"/>
    <w:rsid w:val="00B65F7F"/>
    <w:rsid w:val="00B7524D"/>
    <w:rsid w:val="00B9078D"/>
    <w:rsid w:val="00B92400"/>
    <w:rsid w:val="00BB4FA1"/>
    <w:rsid w:val="00BC5319"/>
    <w:rsid w:val="00BD210A"/>
    <w:rsid w:val="00BD6167"/>
    <w:rsid w:val="00C1058C"/>
    <w:rsid w:val="00C15F3B"/>
    <w:rsid w:val="00C21EBD"/>
    <w:rsid w:val="00C55B50"/>
    <w:rsid w:val="00C61B5B"/>
    <w:rsid w:val="00CA2BE8"/>
    <w:rsid w:val="00CB1D53"/>
    <w:rsid w:val="00CC2DAB"/>
    <w:rsid w:val="00D02D60"/>
    <w:rsid w:val="00D23117"/>
    <w:rsid w:val="00D250E8"/>
    <w:rsid w:val="00D26796"/>
    <w:rsid w:val="00D36D17"/>
    <w:rsid w:val="00D36EAD"/>
    <w:rsid w:val="00D42B06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D7F1E"/>
    <w:rsid w:val="00DF1637"/>
    <w:rsid w:val="00E0575F"/>
    <w:rsid w:val="00E06620"/>
    <w:rsid w:val="00E257E2"/>
    <w:rsid w:val="00E34836"/>
    <w:rsid w:val="00E44BD4"/>
    <w:rsid w:val="00E45277"/>
    <w:rsid w:val="00E51EEB"/>
    <w:rsid w:val="00E6032A"/>
    <w:rsid w:val="00E66EAA"/>
    <w:rsid w:val="00E75CBD"/>
    <w:rsid w:val="00E80A62"/>
    <w:rsid w:val="00E851B7"/>
    <w:rsid w:val="00E870C7"/>
    <w:rsid w:val="00E95E3F"/>
    <w:rsid w:val="00ED40B8"/>
    <w:rsid w:val="00EE7816"/>
    <w:rsid w:val="00EF14C6"/>
    <w:rsid w:val="00F16560"/>
    <w:rsid w:val="00F23754"/>
    <w:rsid w:val="00F31720"/>
    <w:rsid w:val="00F32150"/>
    <w:rsid w:val="00F40B97"/>
    <w:rsid w:val="00F57FC7"/>
    <w:rsid w:val="00F76FCB"/>
    <w:rsid w:val="00F86646"/>
    <w:rsid w:val="00FA5368"/>
    <w:rsid w:val="00FB17F8"/>
    <w:rsid w:val="00FC1781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76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ktiki.upatras.g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harminf@upatr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8EC75-02BB-4A98-8342-2555E414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Κοσμα</cp:lastModifiedBy>
  <cp:revision>6</cp:revision>
  <cp:lastPrinted>2019-11-27T10:46:00Z</cp:lastPrinted>
  <dcterms:created xsi:type="dcterms:W3CDTF">2024-02-09T12:14:00Z</dcterms:created>
  <dcterms:modified xsi:type="dcterms:W3CDTF">2024-02-09T12:43:00Z</dcterms:modified>
</cp:coreProperties>
</file>